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8" w:rsidRPr="00DB6550" w:rsidRDefault="00CC3CC8" w:rsidP="00DB6550">
      <w:pPr>
        <w:rPr>
          <w:szCs w:val="40"/>
        </w:rPr>
      </w:pPr>
    </w:p>
    <w:sectPr w:rsidR="00CC3CC8" w:rsidRPr="00DB6550" w:rsidSect="00A2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9" w:right="1701" w:bottom="1417" w:left="1701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36" w:rsidRDefault="009E7F36" w:rsidP="00602A81">
      <w:pPr>
        <w:spacing w:after="0" w:line="240" w:lineRule="auto"/>
      </w:pPr>
      <w:r>
        <w:separator/>
      </w:r>
    </w:p>
  </w:endnote>
  <w:endnote w:type="continuationSeparator" w:id="1">
    <w:p w:rsidR="009E7F36" w:rsidRDefault="009E7F36" w:rsidP="0060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FA" w:rsidRDefault="001F63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1" w:rsidRPr="00602A81" w:rsidRDefault="00602A81" w:rsidP="00602A81">
    <w:pPr>
      <w:pStyle w:val="Rodap"/>
      <w:jc w:val="center"/>
      <w:rPr>
        <w:b/>
      </w:rPr>
    </w:pPr>
    <w:r w:rsidRPr="00602A81">
      <w:rPr>
        <w:b/>
      </w:rPr>
      <w:t>Cidade Universitária Paulo IV</w:t>
    </w:r>
    <w:r w:rsidR="00A22779">
      <w:rPr>
        <w:b/>
      </w:rPr>
      <w:t xml:space="preserve"> – Tirirical - São Luís/</w:t>
    </w:r>
    <w:r w:rsidRPr="00602A81">
      <w:rPr>
        <w:b/>
      </w:rPr>
      <w:t>MA</w:t>
    </w:r>
  </w:p>
  <w:p w:rsidR="00A22779" w:rsidRDefault="00602A81" w:rsidP="00602A81">
    <w:pPr>
      <w:pStyle w:val="Rodap"/>
      <w:jc w:val="center"/>
      <w:rPr>
        <w:b/>
      </w:rPr>
    </w:pPr>
    <w:r w:rsidRPr="00602A81">
      <w:rPr>
        <w:b/>
      </w:rPr>
      <w:t xml:space="preserve">Fone: </w:t>
    </w:r>
    <w:r w:rsidR="00A22779">
      <w:rPr>
        <w:b/>
      </w:rPr>
      <w:t>(</w:t>
    </w:r>
    <w:r w:rsidRPr="00602A81">
      <w:rPr>
        <w:b/>
      </w:rPr>
      <w:t>98</w:t>
    </w:r>
    <w:r w:rsidR="00A22779">
      <w:rPr>
        <w:b/>
      </w:rPr>
      <w:t>)</w:t>
    </w:r>
    <w:r w:rsidRPr="00602A81">
      <w:rPr>
        <w:b/>
      </w:rPr>
      <w:t xml:space="preserve"> 3244-0419</w:t>
    </w:r>
    <w:r w:rsidR="00A22779">
      <w:rPr>
        <w:b/>
      </w:rPr>
      <w:t xml:space="preserve"> / site:</w:t>
    </w:r>
    <w:proofErr w:type="gramStart"/>
    <w:r w:rsidRPr="00602A81">
      <w:rPr>
        <w:b/>
      </w:rPr>
      <w:t xml:space="preserve">  </w:t>
    </w:r>
    <w:proofErr w:type="gramEnd"/>
    <w:r w:rsidR="00A22779">
      <w:rPr>
        <w:b/>
      </w:rPr>
      <w:t>www.semanadasagrarias.com.br</w:t>
    </w:r>
  </w:p>
  <w:p w:rsidR="00602A81" w:rsidRPr="00602A81" w:rsidRDefault="00602A81" w:rsidP="00602A81">
    <w:pPr>
      <w:pStyle w:val="Rodap"/>
      <w:jc w:val="center"/>
      <w:rPr>
        <w:b/>
      </w:rPr>
    </w:pPr>
    <w:r w:rsidRPr="00602A81">
      <w:rPr>
        <w:b/>
      </w:rPr>
      <w:t xml:space="preserve"> E-mail: </w:t>
    </w:r>
    <w:hyperlink r:id="rId1" w:history="1">
      <w:r w:rsidR="00A22779" w:rsidRPr="003D3E69">
        <w:rPr>
          <w:rStyle w:val="Hyperlink"/>
          <w:b/>
        </w:rPr>
        <w:t>semanadeagrarias2014@gmail.com</w:t>
      </w:r>
    </w:hyperlink>
    <w:r w:rsidR="00A22779">
      <w:rPr>
        <w:b/>
      </w:rPr>
      <w:t xml:space="preserve"> ou semana@semanadasagrarias.com.br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FA" w:rsidRDefault="001F63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36" w:rsidRDefault="009E7F36" w:rsidP="00602A81">
      <w:pPr>
        <w:spacing w:after="0" w:line="240" w:lineRule="auto"/>
      </w:pPr>
      <w:r>
        <w:separator/>
      </w:r>
    </w:p>
  </w:footnote>
  <w:footnote w:type="continuationSeparator" w:id="1">
    <w:p w:rsidR="009E7F36" w:rsidRDefault="009E7F36" w:rsidP="0060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FA" w:rsidRDefault="001F63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81" w:rsidRDefault="00A22779" w:rsidP="00602A8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629400" cy="1295400"/>
          <wp:effectExtent l="19050" t="0" r="0" b="0"/>
          <wp:wrapSquare wrapText="bothSides"/>
          <wp:docPr id="1" name="Imagem 1" descr="E:\IV Semana Acadêmica\IMAGENS\banner nov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Acadêmica\IMAGENS\banner novo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A81">
      <w:rPr>
        <w:noProof/>
        <w:lang w:eastAsia="pt-BR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FA" w:rsidRDefault="001F63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C62"/>
    <w:multiLevelType w:val="hybridMultilevel"/>
    <w:tmpl w:val="EFEA85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602A81"/>
    <w:rsid w:val="000C124B"/>
    <w:rsid w:val="0012007B"/>
    <w:rsid w:val="0012652C"/>
    <w:rsid w:val="001849BC"/>
    <w:rsid w:val="001F63FA"/>
    <w:rsid w:val="00264816"/>
    <w:rsid w:val="00265AB9"/>
    <w:rsid w:val="003A1C33"/>
    <w:rsid w:val="00476EB3"/>
    <w:rsid w:val="00584F9D"/>
    <w:rsid w:val="00602A81"/>
    <w:rsid w:val="007B1100"/>
    <w:rsid w:val="007C4706"/>
    <w:rsid w:val="008E3FFD"/>
    <w:rsid w:val="00962D88"/>
    <w:rsid w:val="009C09FF"/>
    <w:rsid w:val="009E529E"/>
    <w:rsid w:val="009E7F36"/>
    <w:rsid w:val="00A22779"/>
    <w:rsid w:val="00C06AC6"/>
    <w:rsid w:val="00C44F34"/>
    <w:rsid w:val="00CC3CC8"/>
    <w:rsid w:val="00DB6550"/>
    <w:rsid w:val="00E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A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02A81"/>
  </w:style>
  <w:style w:type="paragraph" w:styleId="Rodap">
    <w:name w:val="footer"/>
    <w:basedOn w:val="Normal"/>
    <w:link w:val="RodapChar"/>
    <w:uiPriority w:val="99"/>
    <w:unhideWhenUsed/>
    <w:rsid w:val="00602A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02A81"/>
  </w:style>
  <w:style w:type="paragraph" w:styleId="Textodebalo">
    <w:name w:val="Balloon Text"/>
    <w:basedOn w:val="Normal"/>
    <w:link w:val="TextodebaloChar"/>
    <w:uiPriority w:val="99"/>
    <w:semiHidden/>
    <w:unhideWhenUsed/>
    <w:rsid w:val="00602A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5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2277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C3CC8"/>
    <w:pPr>
      <w:spacing w:after="0" w:line="240" w:lineRule="auto"/>
    </w:pPr>
  </w:style>
  <w:style w:type="table" w:styleId="ListaClara-nfase6">
    <w:name w:val="Light List Accent 6"/>
    <w:basedOn w:val="Tabelanormal"/>
    <w:uiPriority w:val="61"/>
    <w:rsid w:val="00CC3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A81"/>
  </w:style>
  <w:style w:type="paragraph" w:styleId="Rodap">
    <w:name w:val="footer"/>
    <w:basedOn w:val="Normal"/>
    <w:link w:val="RodapChar"/>
    <w:uiPriority w:val="99"/>
    <w:unhideWhenUsed/>
    <w:rsid w:val="00602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A81"/>
  </w:style>
  <w:style w:type="paragraph" w:styleId="Textodebalo">
    <w:name w:val="Balloon Text"/>
    <w:basedOn w:val="Normal"/>
    <w:link w:val="TextodebaloChar"/>
    <w:uiPriority w:val="99"/>
    <w:semiHidden/>
    <w:unhideWhenUsed/>
    <w:rsid w:val="006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nadeagrarias2014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2F14-3ADF-4617-886A-121D7EDB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Juliana</cp:lastModifiedBy>
  <cp:revision>2</cp:revision>
  <dcterms:created xsi:type="dcterms:W3CDTF">2015-07-31T13:55:00Z</dcterms:created>
  <dcterms:modified xsi:type="dcterms:W3CDTF">2015-07-31T13:55:00Z</dcterms:modified>
</cp:coreProperties>
</file>